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547" w:rsidRPr="00D35753" w:rsidRDefault="00D35753" w:rsidP="00D35753">
      <w:pPr>
        <w:spacing w:after="70" w:line="259" w:lineRule="auto"/>
        <w:ind w:left="0" w:right="5" w:firstLine="709"/>
        <w:jc w:val="center"/>
        <w:rPr>
          <w:szCs w:val="28"/>
        </w:rPr>
      </w:pPr>
      <w:r w:rsidRPr="00D35753">
        <w:rPr>
          <w:b/>
          <w:szCs w:val="28"/>
        </w:rPr>
        <w:t>Аннотации</w:t>
      </w:r>
    </w:p>
    <w:p w:rsidR="00353547" w:rsidRPr="00D35753" w:rsidRDefault="00D35753" w:rsidP="000940A7">
      <w:pPr>
        <w:spacing w:after="80" w:line="259" w:lineRule="auto"/>
        <w:ind w:left="0" w:right="5" w:firstLine="709"/>
        <w:jc w:val="center"/>
        <w:rPr>
          <w:szCs w:val="28"/>
        </w:rPr>
      </w:pPr>
      <w:r w:rsidRPr="00D35753">
        <w:rPr>
          <w:b/>
          <w:szCs w:val="28"/>
        </w:rPr>
        <w:t>к рабочим программам по учебным предметам</w:t>
      </w:r>
      <w:r w:rsidRPr="00D35753">
        <w:rPr>
          <w:szCs w:val="28"/>
        </w:rPr>
        <w:t xml:space="preserve"> </w:t>
      </w:r>
      <w:r w:rsidRPr="00D35753">
        <w:rPr>
          <w:b/>
          <w:szCs w:val="28"/>
        </w:rPr>
        <w:t xml:space="preserve">при реализации </w:t>
      </w:r>
    </w:p>
    <w:p w:rsidR="000940A7" w:rsidRDefault="000940A7" w:rsidP="000940A7">
      <w:pPr>
        <w:spacing w:after="13" w:line="268" w:lineRule="auto"/>
        <w:ind w:left="1469" w:right="0"/>
      </w:pPr>
      <w:r>
        <w:rPr>
          <w:b/>
        </w:rPr>
        <w:t xml:space="preserve">Адаптированной основной образовательной программы </w:t>
      </w:r>
    </w:p>
    <w:p w:rsidR="000940A7" w:rsidRDefault="000940A7" w:rsidP="000940A7">
      <w:pPr>
        <w:spacing w:after="13" w:line="268" w:lineRule="auto"/>
        <w:ind w:left="24" w:right="0"/>
      </w:pPr>
      <w:r>
        <w:rPr>
          <w:b/>
        </w:rPr>
        <w:t xml:space="preserve">начального общего и основного </w:t>
      </w:r>
      <w:proofErr w:type="gramStart"/>
      <w:r>
        <w:rPr>
          <w:b/>
        </w:rPr>
        <w:t>общего  образования</w:t>
      </w:r>
      <w:proofErr w:type="gramEnd"/>
      <w:r>
        <w:rPr>
          <w:b/>
        </w:rPr>
        <w:t xml:space="preserve"> обучающихся с ЗПР </w:t>
      </w:r>
    </w:p>
    <w:p w:rsidR="000940A7" w:rsidRDefault="000940A7" w:rsidP="000940A7">
      <w:pPr>
        <w:spacing w:after="30" w:line="256" w:lineRule="auto"/>
        <w:ind w:left="714" w:right="709"/>
        <w:jc w:val="center"/>
      </w:pPr>
      <w:r>
        <w:rPr>
          <w:b/>
        </w:rPr>
        <w:t>(вариант 7.2</w:t>
      </w:r>
      <w:proofErr w:type="gramStart"/>
      <w:r>
        <w:rPr>
          <w:b/>
        </w:rPr>
        <w:t>)  МАОУ</w:t>
      </w:r>
      <w:proofErr w:type="gramEnd"/>
      <w:r>
        <w:rPr>
          <w:b/>
        </w:rPr>
        <w:t xml:space="preserve"> ООШ п. Мельниково</w:t>
      </w:r>
    </w:p>
    <w:p w:rsidR="000940A7" w:rsidRDefault="00D35753" w:rsidP="000940A7">
      <w:pPr>
        <w:spacing w:after="0" w:line="240" w:lineRule="auto"/>
        <w:ind w:left="0" w:firstLine="709"/>
        <w:rPr>
          <w:sz w:val="24"/>
          <w:szCs w:val="24"/>
        </w:rPr>
      </w:pPr>
      <w:r w:rsidRPr="00D35753">
        <w:rPr>
          <w:szCs w:val="28"/>
        </w:rPr>
        <w:t xml:space="preserve"> </w:t>
      </w:r>
      <w:r w:rsidR="000940A7">
        <w:rPr>
          <w:szCs w:val="24"/>
        </w:rPr>
        <w:t xml:space="preserve">Нормативно-правовая основа разработки рабочих программы: </w:t>
      </w:r>
    </w:p>
    <w:p w:rsidR="000940A7" w:rsidRDefault="000940A7" w:rsidP="000940A7">
      <w:pPr>
        <w:numPr>
          <w:ilvl w:val="0"/>
          <w:numId w:val="2"/>
        </w:numPr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 xml:space="preserve">Федеральный закон Российской Федерации № 237-ФЗ от 29.12.2012 «Об образовании в Российской Федерации» </w:t>
      </w:r>
      <w:r>
        <w:rPr>
          <w:b/>
          <w:szCs w:val="24"/>
        </w:rPr>
        <w:t>(</w:t>
      </w:r>
      <w:r>
        <w:rPr>
          <w:szCs w:val="24"/>
        </w:rPr>
        <w:t xml:space="preserve">Принят Государственной Думой 21.12.2012, одобрен Советом Федерации 26.12.2012) (с изменениями и дополнениями). </w:t>
      </w:r>
    </w:p>
    <w:p w:rsidR="000940A7" w:rsidRDefault="000940A7" w:rsidP="000940A7">
      <w:pPr>
        <w:numPr>
          <w:ilvl w:val="0"/>
          <w:numId w:val="2"/>
        </w:numPr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 xml:space="preserve">Федеральный государственный образовательный стандарт </w:t>
      </w:r>
      <w:r>
        <w:rPr>
          <w:szCs w:val="24"/>
        </w:rPr>
        <w:t>основного</w:t>
      </w:r>
      <w:r>
        <w:rPr>
          <w:szCs w:val="24"/>
        </w:rPr>
        <w:t xml:space="preserve"> общего образования обучающихся с ограниченными возможностями здоровья (приказ Минобрнауки РФ от 19.12.2014 № 1598). </w:t>
      </w:r>
    </w:p>
    <w:p w:rsidR="000940A7" w:rsidRDefault="000940A7" w:rsidP="000940A7">
      <w:pPr>
        <w:numPr>
          <w:ilvl w:val="0"/>
          <w:numId w:val="2"/>
        </w:numPr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 xml:space="preserve"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 </w:t>
      </w:r>
    </w:p>
    <w:p w:rsidR="000940A7" w:rsidRDefault="000940A7" w:rsidP="000940A7">
      <w:pPr>
        <w:numPr>
          <w:ilvl w:val="0"/>
          <w:numId w:val="2"/>
        </w:numPr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 xml:space="preserve">Адаптированная основная общеобразовательная программа </w:t>
      </w:r>
      <w:r>
        <w:rPr>
          <w:szCs w:val="24"/>
        </w:rPr>
        <w:t>основного</w:t>
      </w:r>
      <w:r>
        <w:rPr>
          <w:szCs w:val="24"/>
        </w:rPr>
        <w:t xml:space="preserve"> общего образования обучающихся с ЗПР (вариант 7.2) МАОУ ООШ п. Мельниково на 2021-2022 учебные годы; </w:t>
      </w:r>
    </w:p>
    <w:p w:rsidR="000940A7" w:rsidRDefault="000940A7" w:rsidP="000940A7">
      <w:pPr>
        <w:numPr>
          <w:ilvl w:val="0"/>
          <w:numId w:val="2"/>
        </w:numPr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 xml:space="preserve">Устав МАОУ ООШ п. Мельниково; </w:t>
      </w:r>
    </w:p>
    <w:p w:rsidR="000940A7" w:rsidRDefault="000940A7" w:rsidP="000940A7">
      <w:pPr>
        <w:numPr>
          <w:ilvl w:val="0"/>
          <w:numId w:val="2"/>
        </w:numPr>
        <w:spacing w:after="0" w:line="240" w:lineRule="auto"/>
        <w:ind w:left="0" w:right="0" w:firstLine="709"/>
        <w:rPr>
          <w:szCs w:val="24"/>
        </w:rPr>
      </w:pPr>
      <w:r>
        <w:rPr>
          <w:szCs w:val="24"/>
        </w:rPr>
        <w:t xml:space="preserve">Учебный план МАОУ ООШ п. Мельниково по адаптированной основной общеобразовательной программе </w:t>
      </w:r>
      <w:r>
        <w:rPr>
          <w:szCs w:val="24"/>
        </w:rPr>
        <w:t>основного</w:t>
      </w:r>
      <w:r>
        <w:rPr>
          <w:szCs w:val="24"/>
        </w:rPr>
        <w:t xml:space="preserve"> общего образования обучающихся с задержкой психического развития (вариант 7.2) </w:t>
      </w:r>
    </w:p>
    <w:p w:rsidR="000940A7" w:rsidRPr="000940A7" w:rsidRDefault="000940A7" w:rsidP="000940A7">
      <w:pPr>
        <w:pStyle w:val="a3"/>
        <w:numPr>
          <w:ilvl w:val="0"/>
          <w:numId w:val="2"/>
        </w:numPr>
        <w:ind w:right="54"/>
        <w:rPr>
          <w:sz w:val="24"/>
          <w:szCs w:val="24"/>
        </w:rPr>
      </w:pPr>
    </w:p>
    <w:p w:rsidR="000940A7" w:rsidRPr="000940A7" w:rsidRDefault="000940A7" w:rsidP="000940A7">
      <w:pPr>
        <w:pStyle w:val="a3"/>
        <w:numPr>
          <w:ilvl w:val="0"/>
          <w:numId w:val="2"/>
        </w:numPr>
        <w:ind w:right="54"/>
        <w:rPr>
          <w:sz w:val="24"/>
          <w:szCs w:val="24"/>
        </w:rPr>
      </w:pPr>
    </w:p>
    <w:p w:rsidR="000940A7" w:rsidRPr="00D35753" w:rsidRDefault="000940A7" w:rsidP="000940A7">
      <w:pPr>
        <w:pStyle w:val="a3"/>
        <w:ind w:left="247" w:right="54" w:firstLine="0"/>
        <w:rPr>
          <w:szCs w:val="28"/>
        </w:rPr>
      </w:pPr>
      <w:r w:rsidRPr="000940A7">
        <w:rPr>
          <w:szCs w:val="24"/>
        </w:rPr>
        <w:t>Рабоч</w:t>
      </w:r>
      <w:r>
        <w:rPr>
          <w:szCs w:val="24"/>
        </w:rPr>
        <w:t>ие</w:t>
      </w:r>
      <w:r w:rsidRPr="000940A7">
        <w:rPr>
          <w:szCs w:val="24"/>
        </w:rPr>
        <w:t xml:space="preserve"> программ</w:t>
      </w:r>
      <w:r>
        <w:rPr>
          <w:szCs w:val="24"/>
        </w:rPr>
        <w:t>ы</w:t>
      </w:r>
      <w:r w:rsidRPr="000940A7">
        <w:rPr>
          <w:szCs w:val="24"/>
        </w:rPr>
        <w:t xml:space="preserve"> АООП </w:t>
      </w:r>
      <w:r>
        <w:rPr>
          <w:szCs w:val="24"/>
        </w:rPr>
        <w:t>О</w:t>
      </w:r>
      <w:r w:rsidRPr="000940A7">
        <w:rPr>
          <w:szCs w:val="24"/>
        </w:rPr>
        <w:t>ОО (вариант 7.2) разработан</w:t>
      </w:r>
      <w:r>
        <w:rPr>
          <w:szCs w:val="24"/>
        </w:rPr>
        <w:t>ы</w:t>
      </w:r>
      <w:r w:rsidRPr="000940A7">
        <w:rPr>
          <w:szCs w:val="24"/>
        </w:rPr>
        <w:t xml:space="preserve"> на основе Федерального государственного образовательного стандарта </w:t>
      </w:r>
      <w:r>
        <w:rPr>
          <w:szCs w:val="24"/>
        </w:rPr>
        <w:t>основного</w:t>
      </w:r>
      <w:r w:rsidRPr="000940A7">
        <w:rPr>
          <w:szCs w:val="24"/>
        </w:rPr>
        <w:t xml:space="preserve"> общего образования, Концепции духовно-нравственного развития и воспитания личности гражданина России, планируемых результатов </w:t>
      </w:r>
      <w:r>
        <w:rPr>
          <w:szCs w:val="24"/>
        </w:rPr>
        <w:t>основного общего образования. (СМ Аннотация к рабочим программам ООП ООО МАОУ ООШ п. Мельниково</w:t>
      </w:r>
      <w:bookmarkStart w:id="0" w:name="_GoBack"/>
      <w:bookmarkEnd w:id="0"/>
    </w:p>
    <w:sectPr w:rsidR="000940A7" w:rsidRPr="00D35753">
      <w:pgSz w:w="11909" w:h="16841"/>
      <w:pgMar w:top="763" w:right="988" w:bottom="1121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82C26"/>
    <w:multiLevelType w:val="hybridMultilevel"/>
    <w:tmpl w:val="EE56F8BE"/>
    <w:lvl w:ilvl="0" w:tplc="4ACABD42">
      <w:start w:val="1"/>
      <w:numFmt w:val="bullet"/>
      <w:lvlText w:val="•"/>
      <w:lvlJc w:val="left"/>
      <w:pPr>
        <w:ind w:left="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FD58B4C0">
      <w:start w:val="1"/>
      <w:numFmt w:val="bullet"/>
      <w:lvlText w:val="o"/>
      <w:lvlJc w:val="left"/>
      <w:pPr>
        <w:ind w:left="19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130A010">
      <w:start w:val="1"/>
      <w:numFmt w:val="bullet"/>
      <w:lvlText w:val="▪"/>
      <w:lvlJc w:val="left"/>
      <w:pPr>
        <w:ind w:left="2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4205D42">
      <w:start w:val="1"/>
      <w:numFmt w:val="bullet"/>
      <w:lvlText w:val="•"/>
      <w:lvlJc w:val="left"/>
      <w:pPr>
        <w:ind w:left="34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25D85532">
      <w:start w:val="1"/>
      <w:numFmt w:val="bullet"/>
      <w:lvlText w:val="o"/>
      <w:lvlJc w:val="left"/>
      <w:pPr>
        <w:ind w:left="4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F2845EA4">
      <w:start w:val="1"/>
      <w:numFmt w:val="bullet"/>
      <w:lvlText w:val="▪"/>
      <w:lvlJc w:val="left"/>
      <w:pPr>
        <w:ind w:left="48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39B68C84">
      <w:start w:val="1"/>
      <w:numFmt w:val="bullet"/>
      <w:lvlText w:val="•"/>
      <w:lvlJc w:val="left"/>
      <w:pPr>
        <w:ind w:left="5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28E07490">
      <w:start w:val="1"/>
      <w:numFmt w:val="bullet"/>
      <w:lvlText w:val="o"/>
      <w:lvlJc w:val="left"/>
      <w:pPr>
        <w:ind w:left="6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8325B26">
      <w:start w:val="1"/>
      <w:numFmt w:val="bullet"/>
      <w:lvlText w:val="▪"/>
      <w:lvlJc w:val="left"/>
      <w:pPr>
        <w:ind w:left="7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4841DFC"/>
    <w:multiLevelType w:val="hybridMultilevel"/>
    <w:tmpl w:val="1B90C098"/>
    <w:lvl w:ilvl="0" w:tplc="43BE2A5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BA3A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E56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3625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7CC3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2EF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3A9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1A26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68CF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547"/>
    <w:rsid w:val="000940A7"/>
    <w:rsid w:val="00353547"/>
    <w:rsid w:val="00D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B56D-DB5A-43D3-931A-335620AC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9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</dc:creator>
  <cp:keywords/>
  <cp:lastModifiedBy>USER</cp:lastModifiedBy>
  <cp:revision>2</cp:revision>
  <dcterms:created xsi:type="dcterms:W3CDTF">2022-01-24T15:05:00Z</dcterms:created>
  <dcterms:modified xsi:type="dcterms:W3CDTF">2022-01-24T15:05:00Z</dcterms:modified>
</cp:coreProperties>
</file>